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DC" w:rsidRPr="00F74AB8" w:rsidRDefault="002F324C">
      <w:pPr>
        <w:rPr>
          <w:rFonts w:ascii="Times New Roman" w:hAnsi="Times New Roman" w:cs="Times New Roman"/>
          <w:sz w:val="24"/>
          <w:szCs w:val="24"/>
        </w:rPr>
      </w:pPr>
      <w:r w:rsidRPr="00F74AB8">
        <w:rPr>
          <w:rFonts w:ascii="Times New Roman" w:hAnsi="Times New Roman" w:cs="Times New Roman"/>
          <w:sz w:val="24"/>
          <w:szCs w:val="24"/>
        </w:rPr>
        <w:t>LEYENDA</w:t>
      </w:r>
      <w:r w:rsidR="00F74AB8">
        <w:rPr>
          <w:rFonts w:ascii="Times New Roman" w:hAnsi="Times New Roman" w:cs="Times New Roman"/>
          <w:sz w:val="24"/>
          <w:szCs w:val="24"/>
        </w:rPr>
        <w:t xml:space="preserve"> ILUSTRACIONES</w:t>
      </w:r>
      <w:bookmarkStart w:id="0" w:name="_GoBack"/>
      <w:bookmarkEnd w:id="0"/>
    </w:p>
    <w:p w:rsidR="002F324C" w:rsidRPr="00F74AB8" w:rsidRDefault="002F324C">
      <w:pPr>
        <w:rPr>
          <w:rFonts w:ascii="Times New Roman" w:hAnsi="Times New Roman" w:cs="Times New Roman"/>
          <w:sz w:val="24"/>
          <w:szCs w:val="24"/>
        </w:rPr>
      </w:pPr>
    </w:p>
    <w:p w:rsidR="002F324C" w:rsidRPr="00F74AB8" w:rsidRDefault="002F324C">
      <w:pPr>
        <w:rPr>
          <w:rFonts w:ascii="Times New Roman" w:hAnsi="Times New Roman" w:cs="Times New Roman"/>
          <w:sz w:val="24"/>
          <w:szCs w:val="24"/>
        </w:rPr>
      </w:pPr>
      <w:r w:rsidRPr="00F74AB8">
        <w:rPr>
          <w:rFonts w:ascii="Times New Roman" w:hAnsi="Times New Roman" w:cs="Times New Roman"/>
          <w:sz w:val="24"/>
          <w:szCs w:val="24"/>
        </w:rPr>
        <w:t xml:space="preserve">Fig. 1. Dibujo del </w:t>
      </w:r>
      <w:r w:rsidR="00F74AB8">
        <w:rPr>
          <w:rFonts w:ascii="Times New Roman" w:hAnsi="Times New Roman" w:cs="Times New Roman"/>
          <w:sz w:val="24"/>
          <w:szCs w:val="24"/>
        </w:rPr>
        <w:t xml:space="preserve">principal </w:t>
      </w:r>
      <w:r w:rsidRPr="00F74AB8">
        <w:rPr>
          <w:rFonts w:ascii="Times New Roman" w:hAnsi="Times New Roman" w:cs="Times New Roman"/>
          <w:sz w:val="24"/>
          <w:szCs w:val="24"/>
        </w:rPr>
        <w:t xml:space="preserve">fragmento escultórico del vestido de </w:t>
      </w:r>
      <w:proofErr w:type="spellStart"/>
      <w:r w:rsidRPr="00F74AB8">
        <w:rPr>
          <w:rFonts w:ascii="Times New Roman" w:hAnsi="Times New Roman" w:cs="Times New Roman"/>
          <w:sz w:val="24"/>
          <w:szCs w:val="24"/>
        </w:rPr>
        <w:t>Despoina</w:t>
      </w:r>
      <w:proofErr w:type="spellEnd"/>
      <w:r w:rsidRPr="00F74AB8">
        <w:rPr>
          <w:rFonts w:ascii="Times New Roman" w:hAnsi="Times New Roman" w:cs="Times New Roman"/>
          <w:sz w:val="24"/>
          <w:szCs w:val="24"/>
        </w:rPr>
        <w:t xml:space="preserve"> (</w:t>
      </w:r>
      <w:r w:rsidR="00F74AB8" w:rsidRPr="00F74AB8">
        <w:rPr>
          <w:rFonts w:ascii="Times New Roman" w:hAnsi="Times New Roman" w:cs="Times New Roman"/>
          <w:sz w:val="24"/>
          <w:szCs w:val="24"/>
        </w:rPr>
        <w:t xml:space="preserve">DICKINS, </w:t>
      </w:r>
      <w:proofErr w:type="spellStart"/>
      <w:r w:rsidR="00F74AB8" w:rsidRPr="00F74AB8">
        <w:rPr>
          <w:rFonts w:ascii="Times New Roman" w:hAnsi="Times New Roman" w:cs="Times New Roman"/>
          <w:sz w:val="24"/>
          <w:szCs w:val="24"/>
        </w:rPr>
        <w:t>Guy</w:t>
      </w:r>
      <w:proofErr w:type="spellEnd"/>
      <w:r w:rsidR="00F74AB8" w:rsidRPr="00F74AB8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F74AB8" w:rsidRPr="00F74AB8">
        <w:rPr>
          <w:rFonts w:ascii="Times New Roman" w:hAnsi="Times New Roman" w:cs="Times New Roman"/>
          <w:sz w:val="24"/>
          <w:szCs w:val="24"/>
        </w:rPr>
        <w:t>Damophon</w:t>
      </w:r>
      <w:proofErr w:type="spellEnd"/>
      <w:r w:rsidR="00F74AB8" w:rsidRPr="00F74A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74AB8" w:rsidRPr="00F74AB8">
        <w:rPr>
          <w:rFonts w:ascii="Times New Roman" w:hAnsi="Times New Roman" w:cs="Times New Roman"/>
          <w:sz w:val="24"/>
          <w:szCs w:val="24"/>
        </w:rPr>
        <w:t>Messene</w:t>
      </w:r>
      <w:proofErr w:type="spellEnd"/>
      <w:r w:rsidR="00F74AB8" w:rsidRPr="00F74AB8">
        <w:rPr>
          <w:rFonts w:ascii="Times New Roman" w:hAnsi="Times New Roman" w:cs="Times New Roman"/>
          <w:sz w:val="24"/>
          <w:szCs w:val="24"/>
        </w:rPr>
        <w:t xml:space="preserve"> II”, </w:t>
      </w:r>
      <w:r w:rsidR="00F74AB8" w:rsidRPr="00F74AB8">
        <w:rPr>
          <w:rFonts w:ascii="Times New Roman" w:hAnsi="Times New Roman" w:cs="Times New Roman"/>
          <w:i/>
          <w:sz w:val="24"/>
          <w:szCs w:val="24"/>
        </w:rPr>
        <w:t>ABSA</w:t>
      </w:r>
      <w:r w:rsidR="00F74AB8" w:rsidRPr="00F74AB8">
        <w:rPr>
          <w:rFonts w:ascii="Times New Roman" w:hAnsi="Times New Roman" w:cs="Times New Roman"/>
          <w:sz w:val="24"/>
          <w:szCs w:val="24"/>
        </w:rPr>
        <w:t xml:space="preserve"> 13 (1906-1907), 357-404</w:t>
      </w:r>
      <w:r w:rsidR="00F74AB8" w:rsidRPr="00F74A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AB8" w:rsidRPr="00F74AB8">
        <w:rPr>
          <w:rFonts w:ascii="Times New Roman" w:hAnsi="Times New Roman" w:cs="Times New Roman"/>
          <w:sz w:val="24"/>
          <w:szCs w:val="24"/>
        </w:rPr>
        <w:t>tav</w:t>
      </w:r>
      <w:proofErr w:type="spellEnd"/>
      <w:r w:rsidR="00F74AB8" w:rsidRPr="00F74AB8">
        <w:rPr>
          <w:rFonts w:ascii="Times New Roman" w:hAnsi="Times New Roman" w:cs="Times New Roman"/>
          <w:sz w:val="24"/>
          <w:szCs w:val="24"/>
        </w:rPr>
        <w:t>. 14</w:t>
      </w:r>
      <w:r w:rsidRPr="00F74AB8"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="002F324C" w:rsidRPr="00F74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4C"/>
    <w:rsid w:val="00144054"/>
    <w:rsid w:val="002F324C"/>
    <w:rsid w:val="006075C7"/>
    <w:rsid w:val="007E07A9"/>
    <w:rsid w:val="00CC3B6D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BC41F-45FC-4DFF-AED6-4DCB1D5F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153</Characters>
  <Application>Microsoft Office Word</Application>
  <DocSecurity>0</DocSecurity>
  <Lines>11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VASSILEIOS TSIOLIS KARANTASI</dc:creator>
  <cp:keywords/>
  <dc:description/>
  <cp:lastModifiedBy>VASSILEIOS TSIOLIS KARANTASI</cp:lastModifiedBy>
  <cp:revision>1</cp:revision>
  <dcterms:created xsi:type="dcterms:W3CDTF">2019-06-03T20:38:00Z</dcterms:created>
  <dcterms:modified xsi:type="dcterms:W3CDTF">2019-06-03T20:52:00Z</dcterms:modified>
</cp:coreProperties>
</file>